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F" w:rsidRPr="00FC417A" w:rsidRDefault="00E45AEF" w:rsidP="00E45AE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:rsidR="00E45AEF" w:rsidRDefault="00E45AEF" w:rsidP="00E45AEF">
      <w:pPr>
        <w:spacing w:after="0" w:line="240" w:lineRule="auto"/>
        <w:rPr>
          <w:b/>
        </w:rPr>
      </w:pPr>
    </w:p>
    <w:p w:rsidR="00E45AEF" w:rsidRDefault="00E45AEF" w:rsidP="00E45AEF">
      <w:pPr>
        <w:spacing w:after="0" w:line="240" w:lineRule="auto"/>
        <w:rPr>
          <w:b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45AEF" w:rsidRPr="002238AA" w:rsidTr="00211202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E45AEF" w:rsidRPr="002238AA" w:rsidRDefault="00E45AEF" w:rsidP="002112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21.3.2018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E45AEF" w:rsidRPr="00522610" w:rsidRDefault="00E45AEF" w:rsidP="00E45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21/18 NA STOLE</w:t>
            </w: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211202">
        <w:tc>
          <w:tcPr>
            <w:tcW w:w="9212" w:type="dxa"/>
            <w:shd w:val="clear" w:color="auto" w:fill="auto"/>
            <w:vAlign w:val="center"/>
          </w:tcPr>
          <w:p w:rsidR="00E45AEF" w:rsidRPr="009900A2" w:rsidRDefault="00E45AEF" w:rsidP="00C1252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Udělení výjimky ze směrnice č.1/2017 (zadávání zakázek malého rozsahu) - vybudování sociálního zařízení pro </w:t>
            </w:r>
            <w:r w:rsidR="00C12527">
              <w:rPr>
                <w:rFonts w:ascii="Times New Roman" w:hAnsi="Times New Roman"/>
                <w:b/>
                <w:sz w:val="24"/>
                <w:szCs w:val="24"/>
              </w:rPr>
              <w:t>ZTP a pracovníky MKZ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rekonstrukce šaten a přístupové chodby k šatnám v budově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KaSSu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Sadová ul. v Dubí 3.</w:t>
            </w:r>
            <w:r w:rsidRPr="00BE5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211202">
        <w:tc>
          <w:tcPr>
            <w:tcW w:w="9212" w:type="dxa"/>
            <w:shd w:val="clear" w:color="auto" w:fill="auto"/>
          </w:tcPr>
          <w:p w:rsidR="00E45AEF" w:rsidRPr="002238AA" w:rsidRDefault="00E45AEF" w:rsidP="00E45AE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výjimky ze směrnice č.1/2017</w:t>
            </w: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211202">
        <w:tc>
          <w:tcPr>
            <w:tcW w:w="9212" w:type="dxa"/>
            <w:shd w:val="clear" w:color="auto" w:fill="auto"/>
          </w:tcPr>
          <w:p w:rsidR="00E45AEF" w:rsidRPr="002238AA" w:rsidRDefault="00E45AEF" w:rsidP="0021120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845.000,- Kč</w:t>
            </w:r>
            <w:r w:rsidR="00B743D7">
              <w:rPr>
                <w:rFonts w:ascii="Times New Roman" w:hAnsi="Times New Roman"/>
                <w:sz w:val="24"/>
                <w:szCs w:val="24"/>
              </w:rPr>
              <w:t xml:space="preserve"> s DPH</w:t>
            </w: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45AEF" w:rsidRPr="002238AA" w:rsidTr="00211202">
        <w:tc>
          <w:tcPr>
            <w:tcW w:w="3510" w:type="dxa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090"/>
        <w:gridCol w:w="1542"/>
        <w:gridCol w:w="672"/>
        <w:gridCol w:w="734"/>
        <w:gridCol w:w="803"/>
      </w:tblGrid>
      <w:tr w:rsidR="00E45AEF" w:rsidRPr="002238AA" w:rsidTr="00211202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:rsidR="00E45AEF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</w:p>
        </w:tc>
      </w:tr>
      <w:tr w:rsidR="00E45AEF" w:rsidRPr="002238AA" w:rsidTr="00211202">
        <w:trPr>
          <w:trHeight w:val="405"/>
        </w:trPr>
        <w:tc>
          <w:tcPr>
            <w:tcW w:w="3510" w:type="dxa"/>
            <w:vMerge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E45AEF" w:rsidRPr="002238AA" w:rsidTr="00211202">
        <w:trPr>
          <w:trHeight w:val="1119"/>
        </w:trPr>
        <w:tc>
          <w:tcPr>
            <w:tcW w:w="3510" w:type="dxa"/>
            <w:vMerge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E45AEF" w:rsidRPr="002238AA" w:rsidRDefault="00E45AEF" w:rsidP="002112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AEF" w:rsidRPr="002238AA" w:rsidRDefault="00E45AEF" w:rsidP="0021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AEF" w:rsidRPr="002238AA" w:rsidRDefault="00E45AEF" w:rsidP="00E45A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E45AEF" w:rsidRPr="002238AA" w:rsidTr="00211202">
        <w:tc>
          <w:tcPr>
            <w:tcW w:w="3510" w:type="dxa"/>
            <w:shd w:val="clear" w:color="auto" w:fill="auto"/>
            <w:vAlign w:val="center"/>
          </w:tcPr>
          <w:p w:rsidR="00E45AEF" w:rsidRPr="002238AA" w:rsidRDefault="00E45AEF" w:rsidP="00E45AEF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16.3.2018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E45AEF" w:rsidRPr="002238AA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E45AEF" w:rsidRPr="002238AA" w:rsidRDefault="00E45AEF" w:rsidP="0021120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AEF" w:rsidRPr="002238AA" w:rsidRDefault="00E45AEF" w:rsidP="00E45A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211202">
        <w:tc>
          <w:tcPr>
            <w:tcW w:w="9212" w:type="dxa"/>
            <w:shd w:val="clear" w:color="auto" w:fill="auto"/>
          </w:tcPr>
          <w:p w:rsidR="00E45AEF" w:rsidRPr="002238AA" w:rsidRDefault="00E45AEF" w:rsidP="00211202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AEF" w:rsidRPr="002238AA" w:rsidRDefault="00E45AEF" w:rsidP="00E45A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E45A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EF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</w:t>
            </w:r>
            <w:r>
              <w:rPr>
                <w:rFonts w:ascii="Times New Roman" w:hAnsi="Times New Roman"/>
                <w:sz w:val="24"/>
                <w:szCs w:val="24"/>
              </w:rPr>
              <w:t>elstvo města Dubí po projednání</w:t>
            </w:r>
          </w:p>
          <w:p w:rsidR="00E45AEF" w:rsidRPr="00200344" w:rsidRDefault="00E45AEF" w:rsidP="00211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</w:p>
          <w:p w:rsidR="00E45AEF" w:rsidRPr="002238AA" w:rsidRDefault="00E45AEF" w:rsidP="00C12527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 </w:t>
            </w:r>
            <w:r w:rsidRPr="005C1647">
              <w:rPr>
                <w:rFonts w:ascii="Times New Roman" w:hAnsi="Times New Roman"/>
                <w:sz w:val="24"/>
                <w:szCs w:val="24"/>
              </w:rPr>
              <w:t xml:space="preserve">udělením výjimky ze směrnice č.1/2017 (zadávání zakázek malého rozsahu) pro akci „Vybudování sociálního zařízení pro </w:t>
            </w:r>
            <w:r w:rsidR="00C12527">
              <w:rPr>
                <w:rFonts w:ascii="Times New Roman" w:hAnsi="Times New Roman"/>
                <w:sz w:val="24"/>
                <w:szCs w:val="24"/>
              </w:rPr>
              <w:t>ZTP a pracovníky MKZ</w:t>
            </w:r>
            <w:r w:rsidRPr="005C1647">
              <w:rPr>
                <w:rFonts w:ascii="Times New Roman" w:hAnsi="Times New Roman"/>
                <w:sz w:val="24"/>
                <w:szCs w:val="24"/>
              </w:rPr>
              <w:t xml:space="preserve">, rekonstrukce šaten a přístupové chodby k šatnám v budově </w:t>
            </w:r>
            <w:proofErr w:type="spellStart"/>
            <w:r w:rsidRPr="005C1647">
              <w:rPr>
                <w:rFonts w:ascii="Times New Roman" w:hAnsi="Times New Roman"/>
                <w:sz w:val="24"/>
                <w:szCs w:val="24"/>
              </w:rPr>
              <w:t>KaSSu</w:t>
            </w:r>
            <w:proofErr w:type="spellEnd"/>
            <w:r w:rsidRPr="005C1647">
              <w:rPr>
                <w:rFonts w:ascii="Times New Roman" w:hAnsi="Times New Roman"/>
                <w:sz w:val="24"/>
                <w:szCs w:val="24"/>
              </w:rPr>
              <w:t>, Sadová ul. v Dubí 3“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12527" w:rsidRDefault="00C12527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527" w:rsidRDefault="00C12527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527" w:rsidRDefault="00C12527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5AEF" w:rsidRPr="002238AA" w:rsidRDefault="00E45AEF" w:rsidP="00E45A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lastRenderedPageBreak/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AEF" w:rsidRPr="002238AA" w:rsidTr="00211202">
        <w:tc>
          <w:tcPr>
            <w:tcW w:w="9212" w:type="dxa"/>
            <w:shd w:val="clear" w:color="auto" w:fill="auto"/>
          </w:tcPr>
          <w:p w:rsidR="00E45AEF" w:rsidRPr="00FB259C" w:rsidRDefault="00E45AEF" w:rsidP="00C12527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Výše uvedená akce je rozdělena na stavební,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podlahářské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elektroinstalační práce. S rozpočtovanou cenou 845.000,- Kč </w:t>
            </w:r>
            <w:r w:rsidR="00B743D7">
              <w:rPr>
                <w:rFonts w:ascii="Times New Roman" w:hAnsi="Times New Roman"/>
                <w:sz w:val="24"/>
                <w:szCs w:val="24"/>
              </w:rPr>
              <w:t xml:space="preserve">s DPH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 jedná o zakázku malého rozsahu, která může být zadána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tzv.napřímo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zvolenému zhotoviteli. Vzhledem ke skutečnosti, že město Dubí má platnou 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měrnici o zadávání zakázek malého rozsahu mimo režim zákona č.134/2016 Sb., žádáme zastupitelstvo města o schválení výjimky z této směrnice s tím, že zhotovitelem výše uvedené akce bude </w:t>
            </w:r>
            <w:proofErr w:type="spellStart"/>
            <w:r w:rsidR="00C12527">
              <w:rPr>
                <w:rFonts w:ascii="Times New Roman" w:hAnsi="Times New Roman"/>
                <w:sz w:val="24"/>
                <w:szCs w:val="24"/>
              </w:rPr>
              <w:t>f.</w:t>
            </w:r>
            <w:proofErr w:type="gramStart"/>
            <w:r w:rsidR="00C12527">
              <w:rPr>
                <w:rFonts w:ascii="Times New Roman" w:hAnsi="Times New Roman"/>
                <w:sz w:val="24"/>
                <w:szCs w:val="24"/>
              </w:rPr>
              <w:t>Marek</w:t>
            </w:r>
            <w:proofErr w:type="spellEnd"/>
            <w:r w:rsidR="00C1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.Javorský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(podlahy), </w:t>
            </w:r>
            <w:proofErr w:type="spellStart"/>
            <w:r w:rsidR="00C12527">
              <w:rPr>
                <w:rFonts w:ascii="Times New Roman" w:hAnsi="Times New Roman"/>
                <w:sz w:val="24"/>
                <w:szCs w:val="24"/>
              </w:rPr>
              <w:t>f.Petr</w:t>
            </w:r>
            <w:proofErr w:type="spellEnd"/>
            <w:r w:rsidR="00C1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Bubeníček</w:t>
            </w:r>
            <w:r w:rsidR="00C12527">
              <w:rPr>
                <w:rFonts w:ascii="Times New Roman" w:hAnsi="Times New Roman"/>
                <w:sz w:val="24"/>
                <w:szCs w:val="24"/>
              </w:rPr>
              <w:t>-elektro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(elektroinstalace) a </w:t>
            </w:r>
            <w:proofErr w:type="spellStart"/>
            <w:r w:rsidR="00C1252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2527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="00C1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Lang (stavební práce).</w:t>
            </w:r>
          </w:p>
        </w:tc>
      </w:tr>
    </w:tbl>
    <w:p w:rsidR="00B97024" w:rsidRDefault="00B97024"/>
    <w:sectPr w:rsidR="00B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2"/>
    <w:rsid w:val="00554F8C"/>
    <w:rsid w:val="00917162"/>
    <w:rsid w:val="00B743D7"/>
    <w:rsid w:val="00B97024"/>
    <w:rsid w:val="00C12527"/>
    <w:rsid w:val="00E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AEF"/>
    <w:pPr>
      <w:ind w:left="720"/>
      <w:contextualSpacing/>
    </w:pPr>
  </w:style>
  <w:style w:type="paragraph" w:styleId="Bezmezer">
    <w:name w:val="No Spacing"/>
    <w:uiPriority w:val="1"/>
    <w:qFormat/>
    <w:rsid w:val="00E45A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A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AEF"/>
    <w:pPr>
      <w:ind w:left="720"/>
      <w:contextualSpacing/>
    </w:pPr>
  </w:style>
  <w:style w:type="paragraph" w:styleId="Bezmezer">
    <w:name w:val="No Spacing"/>
    <w:uiPriority w:val="1"/>
    <w:qFormat/>
    <w:rsid w:val="00E45A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5</cp:revision>
  <cp:lastPrinted>2018-03-16T11:26:00Z</cp:lastPrinted>
  <dcterms:created xsi:type="dcterms:W3CDTF">2018-03-16T07:52:00Z</dcterms:created>
  <dcterms:modified xsi:type="dcterms:W3CDTF">2018-03-16T11:27:00Z</dcterms:modified>
</cp:coreProperties>
</file>